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66B6" w14:textId="77777777" w:rsidR="00452569" w:rsidRDefault="00452569" w:rsidP="00F775D2">
      <w:pPr>
        <w:jc w:val="right"/>
      </w:pPr>
    </w:p>
    <w:p w14:paraId="340F2318" w14:textId="77777777" w:rsidR="00F114FE" w:rsidRDefault="0020528C" w:rsidP="00F775D2">
      <w:pPr>
        <w:jc w:val="right"/>
      </w:pPr>
      <w:r>
        <w:rPr>
          <w:rFonts w:hint="eastAsia"/>
        </w:rPr>
        <w:t>令和</w:t>
      </w:r>
      <w:r>
        <w:rPr>
          <w:rFonts w:hint="eastAsia"/>
        </w:rPr>
        <w:t>2</w:t>
      </w:r>
      <w:r w:rsidR="00F775D2">
        <w:rPr>
          <w:rFonts w:hint="eastAsia"/>
        </w:rPr>
        <w:t>年</w:t>
      </w:r>
      <w:r w:rsidR="00CA5C16">
        <w:rPr>
          <w:rFonts w:hint="eastAsia"/>
        </w:rPr>
        <w:t>8</w:t>
      </w:r>
      <w:r w:rsidR="00F775D2">
        <w:rPr>
          <w:rFonts w:hint="eastAsia"/>
        </w:rPr>
        <w:t>月</w:t>
      </w:r>
      <w:r>
        <w:rPr>
          <w:rFonts w:hint="eastAsia"/>
        </w:rPr>
        <w:t>吉</w:t>
      </w:r>
      <w:r w:rsidR="00F775D2">
        <w:rPr>
          <w:rFonts w:hint="eastAsia"/>
        </w:rPr>
        <w:t>日</w:t>
      </w:r>
    </w:p>
    <w:p w14:paraId="43C2146E" w14:textId="77777777" w:rsidR="00F775D2" w:rsidRDefault="00F775D2" w:rsidP="00F775D2">
      <w:pPr>
        <w:jc w:val="right"/>
      </w:pPr>
      <w:r>
        <w:rPr>
          <w:rFonts w:hint="eastAsia"/>
        </w:rPr>
        <w:t>升田万寸穂</w:t>
      </w:r>
    </w:p>
    <w:p w14:paraId="07968918" w14:textId="77777777" w:rsidR="00962C5A" w:rsidRDefault="00962C5A" w:rsidP="00F775D2">
      <w:pPr>
        <w:jc w:val="center"/>
      </w:pPr>
    </w:p>
    <w:p w14:paraId="35161BFC" w14:textId="77777777" w:rsidR="00F775D2" w:rsidRDefault="00B87F82" w:rsidP="00F775D2">
      <w:pPr>
        <w:jc w:val="center"/>
      </w:pPr>
      <w:r>
        <w:rPr>
          <w:rFonts w:hint="eastAsia"/>
        </w:rPr>
        <w:t>モーリシャス島近辺における海洋汚染事故</w:t>
      </w:r>
      <w:r w:rsidR="000E4B36">
        <w:rPr>
          <w:rFonts w:hint="eastAsia"/>
        </w:rPr>
        <w:t>に思う</w:t>
      </w:r>
    </w:p>
    <w:p w14:paraId="2C3C6A37" w14:textId="77777777" w:rsidR="00F775D2" w:rsidRDefault="00F775D2" w:rsidP="00F775D2">
      <w:pPr>
        <w:jc w:val="center"/>
      </w:pPr>
    </w:p>
    <w:p w14:paraId="24C38764" w14:textId="77777777" w:rsidR="00F775D2" w:rsidRDefault="00CA5C16" w:rsidP="00CA5C16">
      <w:pPr>
        <w:jc w:val="left"/>
      </w:pPr>
      <w:r>
        <w:rPr>
          <w:rFonts w:hint="eastAsia"/>
        </w:rPr>
        <w:t xml:space="preserve"> </w:t>
      </w:r>
      <w:r>
        <w:rPr>
          <w:rFonts w:hint="eastAsia"/>
        </w:rPr>
        <w:t>先日、モーリシャス島沖にて日本のケープサイズバルカーが座礁した。海洋汚染事故である。その流出した油により生態系に悪影響を与えている。また、その損害賠償責任</w:t>
      </w:r>
      <w:r w:rsidR="00FD46A1">
        <w:rPr>
          <w:rFonts w:hint="eastAsia"/>
        </w:rPr>
        <w:t>額</w:t>
      </w:r>
      <w:r>
        <w:rPr>
          <w:rFonts w:hint="eastAsia"/>
        </w:rPr>
        <w:t>も計り知れない</w:t>
      </w:r>
      <w:r w:rsidR="00B87F82">
        <w:rPr>
          <w:rFonts w:hint="eastAsia"/>
        </w:rPr>
        <w:t>と毎日のように新聞、テレビで報道されている</w:t>
      </w:r>
      <w:r>
        <w:rPr>
          <w:rFonts w:hint="eastAsia"/>
        </w:rPr>
        <w:t>。</w:t>
      </w:r>
      <w:r w:rsidR="002B05FF">
        <w:rPr>
          <w:rFonts w:hint="eastAsia"/>
        </w:rPr>
        <w:t>元に戻るには</w:t>
      </w:r>
      <w:r w:rsidR="002B05FF">
        <w:rPr>
          <w:rFonts w:hint="eastAsia"/>
        </w:rPr>
        <w:t xml:space="preserve">10 </w:t>
      </w:r>
      <w:r w:rsidR="002B05FF">
        <w:rPr>
          <w:rFonts w:hint="eastAsia"/>
        </w:rPr>
        <w:t>～</w:t>
      </w:r>
      <w:r w:rsidR="002B05FF">
        <w:rPr>
          <w:rFonts w:hint="eastAsia"/>
        </w:rPr>
        <w:t>30</w:t>
      </w:r>
      <w:r w:rsidR="002B05FF">
        <w:rPr>
          <w:rFonts w:hint="eastAsia"/>
        </w:rPr>
        <w:t>年</w:t>
      </w:r>
      <w:r w:rsidR="00962C5A">
        <w:rPr>
          <w:rFonts w:hint="eastAsia"/>
        </w:rPr>
        <w:t>必要という。</w:t>
      </w:r>
    </w:p>
    <w:p w14:paraId="7C2DBEC6" w14:textId="77777777" w:rsidR="00B87F82" w:rsidRDefault="00962C5A" w:rsidP="00CA5C16">
      <w:pPr>
        <w:jc w:val="left"/>
      </w:pPr>
      <w:r>
        <w:rPr>
          <w:rFonts w:hint="eastAsia"/>
        </w:rPr>
        <w:t>この事故についての</w:t>
      </w:r>
      <w:r w:rsidR="00B87F82">
        <w:rPr>
          <w:rFonts w:hint="eastAsia"/>
        </w:rPr>
        <w:t>疑問点</w:t>
      </w:r>
      <w:r>
        <w:rPr>
          <w:rFonts w:hint="eastAsia"/>
        </w:rPr>
        <w:t>を</w:t>
      </w:r>
      <w:r w:rsidR="00B87F82">
        <w:rPr>
          <w:rFonts w:hint="eastAsia"/>
        </w:rPr>
        <w:t>下記列記した。</w:t>
      </w:r>
    </w:p>
    <w:p w14:paraId="01FC9BA8" w14:textId="77777777" w:rsidR="00B87F82" w:rsidRDefault="00B87F82" w:rsidP="00CA5C16">
      <w:pPr>
        <w:jc w:val="left"/>
      </w:pPr>
      <w:r>
        <w:rPr>
          <w:rFonts w:hint="eastAsia"/>
        </w:rPr>
        <w:t xml:space="preserve">1. </w:t>
      </w:r>
      <w:r>
        <w:rPr>
          <w:rFonts w:hint="eastAsia"/>
        </w:rPr>
        <w:t>タンカーはダブルスキンを採用しているにもかかわらず</w:t>
      </w:r>
      <w:r w:rsidR="00962C5A">
        <w:rPr>
          <w:rFonts w:hint="eastAsia"/>
        </w:rPr>
        <w:t>本船</w:t>
      </w:r>
      <w:r>
        <w:rPr>
          <w:rFonts w:hint="eastAsia"/>
        </w:rPr>
        <w:t>バルカーの燃料タンクはダブルスキンとなっていない点</w:t>
      </w:r>
    </w:p>
    <w:p w14:paraId="52EC3AE5" w14:textId="77777777" w:rsidR="00B87F82" w:rsidRDefault="00B87F82" w:rsidP="00CA5C16">
      <w:pPr>
        <w:jc w:val="left"/>
      </w:pPr>
      <w:r>
        <w:rPr>
          <w:rFonts w:hint="eastAsia"/>
        </w:rPr>
        <w:t xml:space="preserve">2. </w:t>
      </w:r>
      <w:r>
        <w:rPr>
          <w:rFonts w:hint="eastAsia"/>
        </w:rPr>
        <w:t>航海計器で超音波計測器が設置され、水深計測ができる装置が警報機能していない</w:t>
      </w:r>
    </w:p>
    <w:p w14:paraId="4B9C4C3E" w14:textId="77777777" w:rsidR="00B87F82" w:rsidRDefault="00B87F82" w:rsidP="00CA5C16">
      <w:pPr>
        <w:jc w:val="left"/>
      </w:pPr>
      <w:r>
        <w:rPr>
          <w:rFonts w:hint="eastAsia"/>
        </w:rPr>
        <w:t xml:space="preserve">3. </w:t>
      </w:r>
      <w:r>
        <w:rPr>
          <w:rFonts w:hint="eastAsia"/>
        </w:rPr>
        <w:t>海図にて座礁する場所が明確にもかかわらず自動操舵にて航行していた</w:t>
      </w:r>
    </w:p>
    <w:p w14:paraId="4625CA54" w14:textId="77777777" w:rsidR="00B87F82" w:rsidRDefault="00B87F82" w:rsidP="00CA5C16">
      <w:pPr>
        <w:jc w:val="left"/>
      </w:pPr>
      <w:r>
        <w:rPr>
          <w:rFonts w:hint="eastAsia"/>
        </w:rPr>
        <w:t xml:space="preserve">4. </w:t>
      </w:r>
      <w:r>
        <w:rPr>
          <w:rFonts w:hint="eastAsia"/>
        </w:rPr>
        <w:t>当直航海士や船長の座礁時の動きが不明である。</w:t>
      </w:r>
    </w:p>
    <w:p w14:paraId="32CFD042" w14:textId="77777777" w:rsidR="00B87F82" w:rsidRDefault="00B87F82" w:rsidP="00CA5C16">
      <w:pPr>
        <w:jc w:val="left"/>
      </w:pPr>
    </w:p>
    <w:p w14:paraId="69754259" w14:textId="77777777" w:rsidR="00B62205" w:rsidRDefault="00B62205" w:rsidP="00CA5C16">
      <w:pPr>
        <w:jc w:val="left"/>
      </w:pPr>
      <w:r>
        <w:rPr>
          <w:rFonts w:hint="eastAsia"/>
        </w:rPr>
        <w:t>13</w:t>
      </w:r>
      <w:r>
        <w:rPr>
          <w:rFonts w:hint="eastAsia"/>
        </w:rPr>
        <w:t>年前にユニバーサル造船津工場にて建造された船舶であり、座礁時右舷の船底の燃料タンクに亀裂が入ったと想定される。</w:t>
      </w:r>
    </w:p>
    <w:p w14:paraId="527F5062" w14:textId="77777777" w:rsidR="00B62205" w:rsidRDefault="00B62205" w:rsidP="00CA5C16">
      <w:pPr>
        <w:jc w:val="left"/>
      </w:pPr>
      <w:r>
        <w:rPr>
          <w:rFonts w:hint="eastAsia"/>
        </w:rPr>
        <w:t>20</w:t>
      </w:r>
      <w:r>
        <w:rPr>
          <w:rFonts w:hint="eastAsia"/>
        </w:rPr>
        <w:t>数年間、小生はこれらの船体監督</w:t>
      </w:r>
      <w:r w:rsidR="00FD46A1">
        <w:rPr>
          <w:rFonts w:hint="eastAsia"/>
        </w:rPr>
        <w:t>の立場として</w:t>
      </w:r>
      <w:r>
        <w:rPr>
          <w:rFonts w:hint="eastAsia"/>
        </w:rPr>
        <w:t>、船体燃料タンクの位置について板１枚で囲われている燃料タンクがダブルスキンになっていないことに危惧を感じていた。</w:t>
      </w:r>
      <w:r w:rsidR="00FD46A1">
        <w:rPr>
          <w:rFonts w:hint="eastAsia"/>
        </w:rPr>
        <w:t>座礁したら燃料油が漏洩することは明白である。</w:t>
      </w:r>
      <w:r>
        <w:rPr>
          <w:rFonts w:hint="eastAsia"/>
        </w:rPr>
        <w:t>また、常に座礁、衝突に警戒しなければならない船長、航海士の怠慢が気になる。</w:t>
      </w:r>
    </w:p>
    <w:p w14:paraId="793BA9B2" w14:textId="77777777" w:rsidR="00B62205" w:rsidRDefault="00B62205" w:rsidP="00CA5C16">
      <w:pPr>
        <w:jc w:val="left"/>
      </w:pPr>
    </w:p>
    <w:p w14:paraId="00EA19AA" w14:textId="77777777" w:rsidR="00B62205" w:rsidRDefault="00B62205" w:rsidP="00CA5C16">
      <w:pPr>
        <w:jc w:val="left"/>
      </w:pPr>
      <w:r>
        <w:rPr>
          <w:rFonts w:hint="eastAsia"/>
        </w:rPr>
        <w:t>本船は船尾を残して、船首船体部分を沖に曳航して水没させる様であるがウインドラス等の作動油は処理出来ているのだろうか？もし残っていれば</w:t>
      </w:r>
      <w:r w:rsidR="002B05FF">
        <w:rPr>
          <w:rFonts w:hint="eastAsia"/>
        </w:rPr>
        <w:t>作動油が延々と海面に出るであろう。</w:t>
      </w:r>
    </w:p>
    <w:p w14:paraId="2FE735F2" w14:textId="77777777" w:rsidR="002B05FF" w:rsidRDefault="002B05FF" w:rsidP="00CA5C16">
      <w:pPr>
        <w:jc w:val="left"/>
      </w:pPr>
      <w:r>
        <w:rPr>
          <w:rFonts w:hint="eastAsia"/>
        </w:rPr>
        <w:t>テレビのコメンテーターが燃料油の代替エネルギーについて話していたが海運界を知らない人のコメントが多すぎるように思う。</w:t>
      </w:r>
      <w:r w:rsidR="00FD46A1">
        <w:rPr>
          <w:rFonts w:hint="eastAsia"/>
        </w:rPr>
        <w:t>専門家がテレビや新聞など表に出て全く説明をしていないため、状況が</w:t>
      </w:r>
      <w:r w:rsidR="002D2210">
        <w:rPr>
          <w:rFonts w:hint="eastAsia"/>
        </w:rPr>
        <w:t>不明である。</w:t>
      </w:r>
    </w:p>
    <w:p w14:paraId="540D5EAE" w14:textId="77777777" w:rsidR="002B05FF" w:rsidRPr="00B87F82" w:rsidRDefault="002B05FF" w:rsidP="00CA5C16">
      <w:pPr>
        <w:jc w:val="left"/>
      </w:pPr>
    </w:p>
    <w:p w14:paraId="1FF60F6B" w14:textId="77777777" w:rsidR="00CA5C16" w:rsidRDefault="002D2210" w:rsidP="00017FAD">
      <w:pPr>
        <w:ind w:firstLineChars="100" w:firstLine="210"/>
        <w:jc w:val="left"/>
      </w:pPr>
      <w:r>
        <w:rPr>
          <w:rFonts w:hint="eastAsia"/>
        </w:rPr>
        <w:t>昭和の時代に乗船した小生</w:t>
      </w:r>
      <w:r w:rsidR="00CA5C16">
        <w:rPr>
          <w:rFonts w:hint="eastAsia"/>
        </w:rPr>
        <w:t>は日本人船員のみで船舶運航を行っていた。しかし</w:t>
      </w:r>
      <w:r w:rsidR="00F775D2">
        <w:rPr>
          <w:rFonts w:hint="eastAsia"/>
        </w:rPr>
        <w:t>船員費が高いと歌われ官公労使により便宜置籍船による混乗船が開始され、</w:t>
      </w:r>
      <w:r w:rsidR="004B4F7C">
        <w:rPr>
          <w:rFonts w:hint="eastAsia"/>
        </w:rPr>
        <w:t>ヨーロッパ人、ロシア人、</w:t>
      </w:r>
      <w:r w:rsidR="00F775D2">
        <w:rPr>
          <w:rFonts w:hint="eastAsia"/>
        </w:rPr>
        <w:t>フィリッピン人、韓国人、中国人、インドネシア人、</w:t>
      </w:r>
      <w:r w:rsidR="004B4F7C">
        <w:rPr>
          <w:rFonts w:hint="eastAsia"/>
        </w:rPr>
        <w:t>インド人、バングラデッシュ人、</w:t>
      </w:r>
      <w:r w:rsidR="00F775D2">
        <w:rPr>
          <w:rFonts w:hint="eastAsia"/>
        </w:rPr>
        <w:t>ベトナム人</w:t>
      </w:r>
      <w:r w:rsidR="004B4F7C">
        <w:rPr>
          <w:rFonts w:hint="eastAsia"/>
        </w:rPr>
        <w:t>とその技量</w:t>
      </w:r>
      <w:r w:rsidR="00CA5C16">
        <w:rPr>
          <w:rFonts w:hint="eastAsia"/>
        </w:rPr>
        <w:t>と船員費を天秤にかけて乗船させてきた。今回の座礁事故は外航海運が辿ってきた</w:t>
      </w:r>
      <w:r w:rsidR="000E4B36">
        <w:rPr>
          <w:rFonts w:hint="eastAsia"/>
        </w:rPr>
        <w:t>歴史の</w:t>
      </w:r>
      <w:r w:rsidR="00CA5C16">
        <w:rPr>
          <w:rFonts w:hint="eastAsia"/>
        </w:rPr>
        <w:t>末端事故</w:t>
      </w:r>
      <w:r w:rsidR="000E4B36">
        <w:rPr>
          <w:rFonts w:hint="eastAsia"/>
        </w:rPr>
        <w:t>と考える。</w:t>
      </w:r>
    </w:p>
    <w:p w14:paraId="3DBA41B4" w14:textId="77777777" w:rsidR="002B05FF" w:rsidRDefault="002B05FF" w:rsidP="00F775D2">
      <w:pPr>
        <w:ind w:firstLineChars="100" w:firstLine="210"/>
        <w:jc w:val="left"/>
      </w:pPr>
    </w:p>
    <w:p w14:paraId="2D777B52" w14:textId="77777777" w:rsidR="00017FAD" w:rsidRDefault="00017FAD" w:rsidP="002B05FF">
      <w:pPr>
        <w:ind w:firstLineChars="100" w:firstLine="210"/>
        <w:jc w:val="left"/>
      </w:pPr>
      <w:r>
        <w:rPr>
          <w:rFonts w:hint="eastAsia"/>
        </w:rPr>
        <w:t>先日内航船</w:t>
      </w:r>
      <w:r>
        <w:rPr>
          <w:rFonts w:hint="eastAsia"/>
        </w:rPr>
        <w:t>2</w:t>
      </w:r>
      <w:r>
        <w:rPr>
          <w:rFonts w:hint="eastAsia"/>
        </w:rPr>
        <w:t>隻に乗船した。乗員は外航船と異なり、日本人のみである。</w:t>
      </w:r>
      <w:r>
        <w:rPr>
          <w:rFonts w:hint="eastAsia"/>
        </w:rPr>
        <w:t>1</w:t>
      </w:r>
      <w:r>
        <w:rPr>
          <w:rFonts w:hint="eastAsia"/>
        </w:rPr>
        <w:t>級海技士の所持者は少なく、また、</w:t>
      </w:r>
      <w:r>
        <w:rPr>
          <w:rFonts w:hint="eastAsia"/>
        </w:rPr>
        <w:t>4</w:t>
      </w:r>
      <w:r>
        <w:rPr>
          <w:rFonts w:hint="eastAsia"/>
        </w:rPr>
        <w:t>級海技士（機関）で機関長として乗船している。引継ぎで色々聞いてもわからないという。機関部は正に車の運転手のように機械を見ている。臨機応変に機</w:t>
      </w:r>
      <w:r w:rsidR="002B05FF">
        <w:rPr>
          <w:rFonts w:hint="eastAsia"/>
        </w:rPr>
        <w:t>械故障には対応できない。</w:t>
      </w:r>
    </w:p>
    <w:p w14:paraId="5BC2C5F7" w14:textId="77777777" w:rsidR="00017FAD" w:rsidRPr="00CA5C16" w:rsidRDefault="00017FAD" w:rsidP="00F775D2">
      <w:pPr>
        <w:ind w:firstLineChars="100" w:firstLine="210"/>
        <w:jc w:val="left"/>
      </w:pPr>
    </w:p>
    <w:p w14:paraId="5A317204" w14:textId="77777777" w:rsidR="004B4F7C" w:rsidRDefault="000E4B36" w:rsidP="004B4F7C">
      <w:pPr>
        <w:ind w:firstLineChars="100" w:firstLine="210"/>
        <w:jc w:val="left"/>
      </w:pPr>
      <w:r>
        <w:rPr>
          <w:rFonts w:hint="eastAsia"/>
        </w:rPr>
        <w:t>外航船での新造船はこのコロナの時代でも中国建造が進んでいる。それは建造費</w:t>
      </w:r>
      <w:r w:rsidR="00130C30">
        <w:rPr>
          <w:rFonts w:hint="eastAsia"/>
        </w:rPr>
        <w:t>に大きな格差がある。また</w:t>
      </w:r>
      <w:r w:rsidR="004B4F7C">
        <w:rPr>
          <w:rFonts w:hint="eastAsia"/>
        </w:rPr>
        <w:t>修繕ドックは</w:t>
      </w:r>
      <w:r w:rsidR="004B4F7C">
        <w:rPr>
          <w:rFonts w:hint="eastAsia"/>
        </w:rPr>
        <w:t>2.5</w:t>
      </w:r>
      <w:r w:rsidR="004B4F7C">
        <w:rPr>
          <w:rFonts w:hint="eastAsia"/>
        </w:rPr>
        <w:t>年毎の検査はあるものの</w:t>
      </w:r>
      <w:r w:rsidR="004B4F7C">
        <w:rPr>
          <w:rFonts w:hint="eastAsia"/>
        </w:rPr>
        <w:t>5</w:t>
      </w:r>
      <w:r w:rsidR="004B4F7C">
        <w:rPr>
          <w:rFonts w:hint="eastAsia"/>
        </w:rPr>
        <w:t>年毎のドラ</w:t>
      </w:r>
      <w:r w:rsidR="00130C30">
        <w:rPr>
          <w:rFonts w:hint="eastAsia"/>
        </w:rPr>
        <w:t>イアップが多くなってきている。</w:t>
      </w:r>
      <w:r w:rsidR="004B4F7C">
        <w:rPr>
          <w:rFonts w:hint="eastAsia"/>
        </w:rPr>
        <w:t>日本での修繕費用は中国ドックに比較して</w:t>
      </w:r>
      <w:r w:rsidR="004B4F7C">
        <w:rPr>
          <w:rFonts w:hint="eastAsia"/>
        </w:rPr>
        <w:t xml:space="preserve">1.5 </w:t>
      </w:r>
      <w:r w:rsidR="004B4F7C">
        <w:t>–</w:t>
      </w:r>
      <w:r w:rsidR="004B4F7C">
        <w:rPr>
          <w:rFonts w:hint="eastAsia"/>
        </w:rPr>
        <w:t xml:space="preserve"> 2.0</w:t>
      </w:r>
      <w:r w:rsidR="003757FF">
        <w:rPr>
          <w:rFonts w:hint="eastAsia"/>
        </w:rPr>
        <w:t>倍の費用がかかり、</w:t>
      </w:r>
      <w:r w:rsidR="0020528C">
        <w:rPr>
          <w:rFonts w:hint="eastAsia"/>
        </w:rPr>
        <w:t>外航船の</w:t>
      </w:r>
      <w:r w:rsidR="003757FF">
        <w:rPr>
          <w:rFonts w:hint="eastAsia"/>
        </w:rPr>
        <w:t>日本での</w:t>
      </w:r>
      <w:r w:rsidR="004B4F7C">
        <w:rPr>
          <w:rFonts w:hint="eastAsia"/>
        </w:rPr>
        <w:t>修繕する場所が少なくなってきている。船舶のフリーとなる位置から最短の修繕ドックを考えるが米国及び南米の修繕は高い。やむを得ずヨーロッパで修繕を行う場合はトルコが比較的安い。</w:t>
      </w:r>
    </w:p>
    <w:p w14:paraId="35EFE2C3" w14:textId="77777777" w:rsidR="00962C5A" w:rsidRDefault="00962C5A" w:rsidP="004B4F7C">
      <w:pPr>
        <w:ind w:firstLineChars="100" w:firstLine="210"/>
        <w:jc w:val="left"/>
      </w:pPr>
    </w:p>
    <w:p w14:paraId="4EDB2E7A" w14:textId="77777777" w:rsidR="004B4F7C" w:rsidRDefault="003757FF" w:rsidP="004B4F7C">
      <w:pPr>
        <w:ind w:firstLineChars="100" w:firstLine="210"/>
        <w:jc w:val="left"/>
      </w:pPr>
      <w:r>
        <w:rPr>
          <w:rFonts w:hint="eastAsia"/>
        </w:rPr>
        <w:t>先日、再就職先を探すために東京の外航船社の調査を行ったところ、インド人監督が増えている。乗組員がフィリッピン人やインド人ならば陸上管理はインド人監督のコミニケションがスムー</w:t>
      </w:r>
      <w:r w:rsidR="00FD46A1">
        <w:rPr>
          <w:rFonts w:hint="eastAsia"/>
        </w:rPr>
        <w:t>ズと思う。もはや外航船乗組員が外国人ならば日本人の監督は必要無い</w:t>
      </w:r>
      <w:r>
        <w:rPr>
          <w:rFonts w:hint="eastAsia"/>
        </w:rPr>
        <w:t>のかもしれないと考える。そして乗船の機会の少ない日本人は運航要員として育ちにくく、監督としても無理がある。日本の商船大学</w:t>
      </w:r>
      <w:r w:rsidR="00962C5A">
        <w:rPr>
          <w:rFonts w:hint="eastAsia"/>
        </w:rPr>
        <w:t>、商船高専は現状を良く理解して商船</w:t>
      </w:r>
      <w:r w:rsidR="002B05FF">
        <w:rPr>
          <w:rFonts w:hint="eastAsia"/>
        </w:rPr>
        <w:t>教育を行う必要</w:t>
      </w:r>
      <w:r w:rsidR="00962C5A">
        <w:rPr>
          <w:rFonts w:hint="eastAsia"/>
        </w:rPr>
        <w:t>があると考えます。</w:t>
      </w:r>
    </w:p>
    <w:p w14:paraId="4992DDC7" w14:textId="77777777" w:rsidR="00962C5A" w:rsidRPr="00962C5A" w:rsidRDefault="00962C5A" w:rsidP="004B4F7C">
      <w:pPr>
        <w:ind w:firstLineChars="100" w:firstLine="210"/>
        <w:jc w:val="left"/>
      </w:pPr>
    </w:p>
    <w:p w14:paraId="225304DE" w14:textId="77777777" w:rsidR="00452569" w:rsidRDefault="00452569" w:rsidP="004B4F7C">
      <w:pPr>
        <w:ind w:firstLineChars="100" w:firstLine="210"/>
        <w:jc w:val="left"/>
      </w:pPr>
      <w:r>
        <w:rPr>
          <w:rFonts w:hint="eastAsia"/>
        </w:rPr>
        <w:t>令和元年</w:t>
      </w:r>
      <w:r>
        <w:rPr>
          <w:rFonts w:hint="eastAsia"/>
        </w:rPr>
        <w:t>9</w:t>
      </w:r>
      <w:r>
        <w:rPr>
          <w:rFonts w:hint="eastAsia"/>
        </w:rPr>
        <w:t>月</w:t>
      </w:r>
      <w:r>
        <w:rPr>
          <w:rFonts w:hint="eastAsia"/>
        </w:rPr>
        <w:t>8</w:t>
      </w:r>
      <w:r>
        <w:rPr>
          <w:rFonts w:hint="eastAsia"/>
        </w:rPr>
        <w:t>日の中国新聞の記事で</w:t>
      </w:r>
      <w:r>
        <w:rPr>
          <w:rFonts w:hint="eastAsia"/>
        </w:rPr>
        <w:t>IMO</w:t>
      </w:r>
      <w:r>
        <w:rPr>
          <w:rFonts w:hint="eastAsia"/>
        </w:rPr>
        <w:t>は安保理と協力し、制裁対象船舶の船名や</w:t>
      </w:r>
      <w:r>
        <w:rPr>
          <w:rFonts w:hint="eastAsia"/>
        </w:rPr>
        <w:t>IMO NO</w:t>
      </w:r>
      <w:r>
        <w:rPr>
          <w:rFonts w:hint="eastAsia"/>
        </w:rPr>
        <w:t>などのデーターベースを構築するとのこと。船籍国と実船主を明確にして世界の船を透明性あるデーターベース</w:t>
      </w:r>
      <w:r w:rsidR="00FD46A1">
        <w:rPr>
          <w:rFonts w:hint="eastAsia"/>
        </w:rPr>
        <w:t>化</w:t>
      </w:r>
      <w:r>
        <w:rPr>
          <w:rFonts w:hint="eastAsia"/>
        </w:rPr>
        <w:t>が必要である。</w:t>
      </w:r>
    </w:p>
    <w:p w14:paraId="65EE8FDD" w14:textId="77777777" w:rsidR="00FD46A1" w:rsidRDefault="00FD46A1" w:rsidP="004B4F7C">
      <w:pPr>
        <w:ind w:firstLineChars="100" w:firstLine="210"/>
        <w:jc w:val="left"/>
      </w:pPr>
    </w:p>
    <w:p w14:paraId="0C11FB9D" w14:textId="77777777" w:rsidR="00C821B6" w:rsidRDefault="0020528C" w:rsidP="000E4B36">
      <w:pPr>
        <w:ind w:firstLineChars="100" w:firstLine="210"/>
        <w:jc w:val="left"/>
      </w:pPr>
      <w:r>
        <w:rPr>
          <w:rFonts w:hint="eastAsia"/>
        </w:rPr>
        <w:t>現在、地球温暖化が急速に進んでいる昨今において海洋におけるゴミやビニールが大きな問題となっている。外航船においてもビニールは陸揚げ若しくは船内焼却としており、その処理について厳しい調査が必要である。というのは海洋投棄していることが多いと疑わざるを得ない。その理由は陸揚げ費用が発生すること。その費用負担は船会社にあることなど必然的に海洋投棄されていると考える。</w:t>
      </w:r>
    </w:p>
    <w:p w14:paraId="28EE5FD9" w14:textId="77777777" w:rsidR="00C821B6" w:rsidRDefault="00C821B6" w:rsidP="004B4F7C">
      <w:pPr>
        <w:ind w:firstLineChars="100" w:firstLine="210"/>
        <w:jc w:val="left"/>
      </w:pPr>
    </w:p>
    <w:p w14:paraId="5BDFC8F1" w14:textId="77777777" w:rsidR="00FD46A1" w:rsidRPr="00FD46A1" w:rsidRDefault="002D2210" w:rsidP="00FD46A1">
      <w:pPr>
        <w:ind w:firstLineChars="100" w:firstLine="210"/>
        <w:jc w:val="left"/>
      </w:pPr>
      <w:r>
        <w:rPr>
          <w:rFonts w:hint="eastAsia"/>
        </w:rPr>
        <w:t>最後に</w:t>
      </w:r>
      <w:r w:rsidR="00962C5A">
        <w:rPr>
          <w:rFonts w:hint="eastAsia"/>
        </w:rPr>
        <w:t>IMO</w:t>
      </w:r>
      <w:r w:rsidR="00962C5A">
        <w:rPr>
          <w:rFonts w:hint="eastAsia"/>
        </w:rPr>
        <w:t>でこの今回の座礁事故から何を学び、日本を始め世界の造船</w:t>
      </w:r>
      <w:r w:rsidR="00FD46A1">
        <w:rPr>
          <w:rFonts w:hint="eastAsia"/>
        </w:rPr>
        <w:t>や検査機構、乗組員問題について再々精査してこ</w:t>
      </w:r>
      <w:r>
        <w:rPr>
          <w:rFonts w:hint="eastAsia"/>
        </w:rPr>
        <w:t>のような事故が起きないように対策を講ずる事を願って投稿を終えます。</w:t>
      </w:r>
    </w:p>
    <w:sectPr w:rsidR="00FD46A1" w:rsidRPr="00FD46A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59E"/>
    <w:rsid w:val="00017FAD"/>
    <w:rsid w:val="000E4B36"/>
    <w:rsid w:val="001135CE"/>
    <w:rsid w:val="00130C30"/>
    <w:rsid w:val="0020528C"/>
    <w:rsid w:val="00205FC8"/>
    <w:rsid w:val="002B05FF"/>
    <w:rsid w:val="002D2210"/>
    <w:rsid w:val="00366425"/>
    <w:rsid w:val="003757FF"/>
    <w:rsid w:val="00452569"/>
    <w:rsid w:val="004B4F7C"/>
    <w:rsid w:val="004C212B"/>
    <w:rsid w:val="006C29F7"/>
    <w:rsid w:val="0090059E"/>
    <w:rsid w:val="00962C5A"/>
    <w:rsid w:val="00AD16C7"/>
    <w:rsid w:val="00B62205"/>
    <w:rsid w:val="00B87F82"/>
    <w:rsid w:val="00C821B6"/>
    <w:rsid w:val="00CA5C16"/>
    <w:rsid w:val="00E11C4C"/>
    <w:rsid w:val="00F114FE"/>
    <w:rsid w:val="00F775D2"/>
    <w:rsid w:val="00FD4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C83900"/>
  <w15:docId w15:val="{021EBBF0-004A-4646-8C02-54DAA70C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75D2"/>
  </w:style>
  <w:style w:type="character" w:customStyle="1" w:styleId="a4">
    <w:name w:val="日付 (文字)"/>
    <w:basedOn w:val="a0"/>
    <w:link w:val="a3"/>
    <w:uiPriority w:val="99"/>
    <w:semiHidden/>
    <w:rsid w:val="00F77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1580</Characters>
  <Application>Microsoft Office Word</Application>
  <DocSecurity>4</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升田万寸穂</dc:creator>
  <cp:lastModifiedBy>zensen04</cp:lastModifiedBy>
  <cp:revision>2</cp:revision>
  <dcterms:created xsi:type="dcterms:W3CDTF">2020-08-24T00:05:00Z</dcterms:created>
  <dcterms:modified xsi:type="dcterms:W3CDTF">2020-08-24T00:05:00Z</dcterms:modified>
</cp:coreProperties>
</file>